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66" w:rsidRDefault="003B2066" w:rsidP="00A1237F">
      <w:pPr>
        <w:spacing w:before="13" w:after="0" w:line="273" w:lineRule="exact"/>
        <w:jc w:val="right"/>
        <w:textAlignment w:val="baseline"/>
        <w:rPr>
          <w:rFonts w:ascii="Book Antiqua" w:eastAsia="Times New Roman" w:hAnsi="Book Antiqua" w:cs="Times New Roman"/>
          <w:b/>
          <w:i/>
          <w:color w:val="000000"/>
          <w:sz w:val="24"/>
        </w:rPr>
      </w:pPr>
      <w:bookmarkStart w:id="0" w:name="_GoBack"/>
      <w:bookmarkEnd w:id="0"/>
    </w:p>
    <w:p w:rsidR="00A1237F" w:rsidRPr="00963B15" w:rsidRDefault="00A1237F" w:rsidP="00A1237F">
      <w:pPr>
        <w:spacing w:before="13" w:after="0" w:line="273" w:lineRule="exact"/>
        <w:jc w:val="right"/>
        <w:textAlignment w:val="baseline"/>
        <w:rPr>
          <w:rFonts w:ascii="Book Antiqua" w:eastAsia="Times New Roman" w:hAnsi="Book Antiqua" w:cs="Times New Roman"/>
          <w:b/>
          <w:i/>
          <w:color w:val="000000"/>
          <w:sz w:val="24"/>
        </w:rPr>
      </w:pPr>
      <w:r w:rsidRPr="00963B15">
        <w:rPr>
          <w:rFonts w:ascii="Book Antiqua" w:eastAsia="Times New Roman" w:hAnsi="Book Antiqua" w:cs="Times New Roman"/>
          <w:b/>
          <w:i/>
          <w:color w:val="000000"/>
          <w:sz w:val="24"/>
        </w:rPr>
        <w:t xml:space="preserve">COMMISSIONE PER IL PATROCINIO </w:t>
      </w:r>
    </w:p>
    <w:p w:rsidR="00A1237F" w:rsidRPr="00963B15" w:rsidRDefault="00A1237F" w:rsidP="00A1237F">
      <w:pPr>
        <w:spacing w:before="13" w:after="0" w:line="273" w:lineRule="exact"/>
        <w:jc w:val="right"/>
        <w:textAlignment w:val="baseline"/>
        <w:rPr>
          <w:rFonts w:ascii="Book Antiqua" w:eastAsia="Times New Roman" w:hAnsi="Book Antiqua" w:cs="Times New Roman"/>
          <w:b/>
          <w:i/>
          <w:color w:val="000000"/>
          <w:sz w:val="24"/>
        </w:rPr>
      </w:pPr>
      <w:r w:rsidRPr="00963B15">
        <w:rPr>
          <w:rFonts w:ascii="Book Antiqua" w:eastAsia="Times New Roman" w:hAnsi="Book Antiqua" w:cs="Times New Roman"/>
          <w:b/>
          <w:i/>
          <w:color w:val="000000"/>
          <w:sz w:val="24"/>
        </w:rPr>
        <w:t xml:space="preserve">A SPESE DELLO STATO </w:t>
      </w:r>
    </w:p>
    <w:p w:rsidR="00A1237F" w:rsidRPr="00963B15" w:rsidRDefault="00A1237F" w:rsidP="00A1237F">
      <w:pPr>
        <w:spacing w:before="13" w:after="0" w:line="273" w:lineRule="exact"/>
        <w:jc w:val="right"/>
        <w:textAlignment w:val="baseline"/>
        <w:rPr>
          <w:rFonts w:ascii="Book Antiqua" w:eastAsia="Times New Roman" w:hAnsi="Book Antiqua" w:cs="Times New Roman"/>
          <w:b/>
          <w:i/>
          <w:color w:val="000000"/>
          <w:sz w:val="24"/>
        </w:rPr>
      </w:pPr>
      <w:r w:rsidRPr="00963B15">
        <w:rPr>
          <w:rFonts w:ascii="Book Antiqua" w:eastAsia="Times New Roman" w:hAnsi="Book Antiqua" w:cs="Times New Roman"/>
          <w:b/>
          <w:i/>
          <w:color w:val="000000"/>
          <w:sz w:val="24"/>
        </w:rPr>
        <w:t>PRESSO IL T.A.R. PER L’ABRUZZO</w:t>
      </w:r>
    </w:p>
    <w:p w:rsidR="00D50F6D" w:rsidRDefault="00A1237F" w:rsidP="00963B15">
      <w:pPr>
        <w:jc w:val="right"/>
        <w:rPr>
          <w:rFonts w:ascii="Book Antiqua" w:eastAsia="Times New Roman" w:hAnsi="Book Antiqua" w:cs="Times New Roman"/>
          <w:b/>
          <w:i/>
          <w:color w:val="000000"/>
          <w:sz w:val="24"/>
        </w:rPr>
      </w:pPr>
      <w:r w:rsidRPr="00963B15">
        <w:rPr>
          <w:rFonts w:ascii="Book Antiqua" w:eastAsia="Times New Roman" w:hAnsi="Book Antiqua" w:cs="Times New Roman"/>
          <w:b/>
          <w:i/>
          <w:color w:val="000000"/>
          <w:sz w:val="24"/>
        </w:rPr>
        <w:t>SEZIONE STACCATA DI PESCARA</w:t>
      </w:r>
    </w:p>
    <w:p w:rsidR="00963B15" w:rsidRPr="00963B15" w:rsidRDefault="00963B15" w:rsidP="00963B15">
      <w:pPr>
        <w:jc w:val="right"/>
        <w:rPr>
          <w:rFonts w:ascii="Book Antiqua" w:eastAsia="Times New Roman" w:hAnsi="Book Antiqua" w:cs="Times New Roman"/>
          <w:b/>
          <w:i/>
          <w:color w:val="000000"/>
          <w:sz w:val="24"/>
        </w:rPr>
      </w:pPr>
    </w:p>
    <w:p w:rsidR="007B4B7F" w:rsidRPr="007B4B7F" w:rsidRDefault="007B4B7F" w:rsidP="007B4B7F">
      <w:pPr>
        <w:spacing w:before="287" w:after="0" w:line="276" w:lineRule="exact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ISTANZA PER L’AMMISSIONE AL </w:t>
      </w:r>
      <w:r w:rsidR="00496FC9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PATROCINIO A SPESE DELLO STATO </w:t>
      </w:r>
    </w:p>
    <w:p w:rsidR="007B4B7F" w:rsidRPr="007B4B7F" w:rsidRDefault="00B466B2" w:rsidP="007B4B7F">
      <w:pPr>
        <w:tabs>
          <w:tab w:val="right" w:leader="dot" w:pos="9648"/>
        </w:tabs>
        <w:spacing w:before="440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A1496C">
        <w:rPr>
          <w:rFonts w:ascii="Book Antiqua" w:eastAsia="Times New Roman" w:hAnsi="Book Antiqua" w:cs="Times New Roman"/>
          <w:color w:val="000000"/>
          <w:sz w:val="24"/>
          <w:szCs w:val="24"/>
        </w:rPr>
        <w:t>...L... SOTTOSCRITT....</w:t>
      </w:r>
      <w:r w:rsidR="007B4B7F"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 </w:t>
      </w:r>
    </w:p>
    <w:p w:rsidR="007B4B7F" w:rsidRPr="007B4B7F" w:rsidRDefault="007B4B7F" w:rsidP="007B4B7F">
      <w:pPr>
        <w:tabs>
          <w:tab w:val="left" w:leader="dot" w:pos="7344"/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NAT... A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IL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 </w:t>
      </w:r>
    </w:p>
    <w:p w:rsidR="007B4B7F" w:rsidRPr="007B4B7F" w:rsidRDefault="007B4B7F" w:rsidP="007B4B7F">
      <w:pPr>
        <w:tabs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CITTADINANZA 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.</w:t>
      </w:r>
    </w:p>
    <w:p w:rsidR="007B4B7F" w:rsidRPr="007B4B7F" w:rsidRDefault="007B4B7F" w:rsidP="007B4B7F">
      <w:pPr>
        <w:tabs>
          <w:tab w:val="left" w:leader="dot" w:pos="7200"/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RESIDENTE IN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 C.A.P.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 </w:t>
      </w:r>
    </w:p>
    <w:p w:rsidR="007B4B7F" w:rsidRPr="007B4B7F" w:rsidRDefault="007B4B7F" w:rsidP="007B4B7F">
      <w:pPr>
        <w:tabs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VIA/C.SO/P.ZZA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.</w:t>
      </w:r>
    </w:p>
    <w:p w:rsidR="007B4B7F" w:rsidRPr="007B4B7F" w:rsidRDefault="007B4B7F" w:rsidP="007B4B7F">
      <w:pPr>
        <w:tabs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DOMICILIO ( PER COMUNICAZIONI ) 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..</w:t>
      </w:r>
    </w:p>
    <w:p w:rsidR="007B4B7F" w:rsidRPr="007B4B7F" w:rsidRDefault="00B56698" w:rsidP="007B4B7F">
      <w:pPr>
        <w:tabs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A1496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TEL. ……………………………………………… </w:t>
      </w:r>
      <w:r w:rsidR="007B4B7F"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CELL.</w:t>
      </w:r>
      <w:r w:rsidRPr="00A1496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….</w:t>
      </w:r>
      <w:r w:rsidR="007B4B7F"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..</w:t>
      </w:r>
      <w:r w:rsidRPr="00A1496C">
        <w:rPr>
          <w:rFonts w:ascii="Book Antiqua" w:eastAsia="Times New Roman" w:hAnsi="Book Antiqua" w:cs="Times New Roman"/>
          <w:color w:val="000000"/>
          <w:sz w:val="24"/>
          <w:szCs w:val="24"/>
        </w:rPr>
        <w:t>...........................................................</w:t>
      </w:r>
    </w:p>
    <w:p w:rsidR="007B4B7F" w:rsidRPr="007B4B7F" w:rsidRDefault="007B4B7F" w:rsidP="007B4B7F">
      <w:pPr>
        <w:tabs>
          <w:tab w:val="right" w:leader="dot" w:pos="9648"/>
        </w:tabs>
        <w:spacing w:before="173" w:after="0" w:line="235" w:lineRule="exact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CODICE FISCALE</w:t>
      </w:r>
      <w:r w:rsidR="007D2DA8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  <w:r w:rsidRPr="007B4B7F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>.</w:t>
      </w:r>
    </w:p>
    <w:p w:rsidR="007B4B7F" w:rsidRPr="007B4B7F" w:rsidRDefault="007B4B7F" w:rsidP="007B4B7F">
      <w:pPr>
        <w:spacing w:before="368" w:after="0" w:line="225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7B4B7F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CHIEDE</w:t>
      </w:r>
    </w:p>
    <w:p w:rsidR="00D50F6D" w:rsidRDefault="00D50F6D" w:rsidP="00930DAA">
      <w:pPr>
        <w:jc w:val="both"/>
        <w:rPr>
          <w:rFonts w:ascii="Book Antiqua" w:hAnsi="Book Antiqua"/>
          <w:sz w:val="24"/>
          <w:szCs w:val="24"/>
        </w:rPr>
      </w:pPr>
    </w:p>
    <w:p w:rsidR="007B4B7F" w:rsidRPr="00A1496C" w:rsidRDefault="007B4B7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DI ESSERE AMMESSO AL PATROCINIO A SPESE DELLO STATO PER IL SEGUENTE PROCEDIMENTO</w:t>
      </w:r>
      <w:r w:rsidR="00930DAA">
        <w:rPr>
          <w:rFonts w:ascii="Book Antiqua" w:hAnsi="Book Antiqua"/>
          <w:sz w:val="24"/>
          <w:szCs w:val="24"/>
        </w:rPr>
        <w:t xml:space="preserve"> (indicare il numero di r.g.)</w:t>
      </w:r>
      <w:r w:rsidRPr="00A1496C">
        <w:rPr>
          <w:rFonts w:ascii="Book Antiqua" w:hAnsi="Book Antiqua"/>
          <w:sz w:val="24"/>
          <w:szCs w:val="24"/>
        </w:rPr>
        <w:t>:</w:t>
      </w:r>
      <w:r w:rsidR="00930DAA">
        <w:rPr>
          <w:rFonts w:ascii="Book Antiqua" w:hAnsi="Book Antiqua"/>
          <w:sz w:val="24"/>
          <w:szCs w:val="24"/>
        </w:rPr>
        <w:t xml:space="preserve"> </w:t>
      </w:r>
      <w:r w:rsidR="00766198">
        <w:rPr>
          <w:rFonts w:ascii="Book Antiqua" w:hAnsi="Book Antiqua"/>
          <w:sz w:val="24"/>
          <w:szCs w:val="24"/>
        </w:rPr>
        <w:t>………………………………………………</w:t>
      </w:r>
      <w:r w:rsidR="00930DAA">
        <w:rPr>
          <w:rFonts w:ascii="Book Antiqua" w:hAnsi="Book Antiqua"/>
          <w:sz w:val="24"/>
          <w:szCs w:val="24"/>
        </w:rPr>
        <w:t>......</w:t>
      </w:r>
    </w:p>
    <w:p w:rsidR="007B4B7F" w:rsidRPr="00A1496C" w:rsidRDefault="007B4B7F" w:rsidP="00930DAA">
      <w:pPr>
        <w:ind w:right="-285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lastRenderedPageBreak/>
        <w:t>PER PROPORRE RICORSO CONTRO</w:t>
      </w:r>
      <w:r w:rsidR="00102938" w:rsidRPr="00A1496C">
        <w:rPr>
          <w:rFonts w:ascii="Book Antiqua" w:hAnsi="Book Antiqua"/>
          <w:sz w:val="24"/>
          <w:szCs w:val="24"/>
        </w:rPr>
        <w:t xml:space="preserve"> ……………………</w:t>
      </w:r>
      <w:r w:rsidR="00930DAA">
        <w:rPr>
          <w:rFonts w:ascii="Book Antiqua" w:hAnsi="Book Antiqua"/>
          <w:sz w:val="24"/>
          <w:szCs w:val="24"/>
        </w:rPr>
        <w:t>.</w:t>
      </w:r>
      <w:r w:rsidR="00102938" w:rsidRPr="00A1496C">
        <w:rPr>
          <w:rFonts w:ascii="Book Antiqua" w:hAnsi="Book Antiqua"/>
          <w:sz w:val="24"/>
          <w:szCs w:val="24"/>
        </w:rPr>
        <w:t>……………………………………...</w:t>
      </w:r>
      <w:r w:rsidRPr="00A1496C">
        <w:rPr>
          <w:rFonts w:ascii="Book Antiqua" w:hAnsi="Book Antiqua"/>
          <w:sz w:val="24"/>
          <w:szCs w:val="24"/>
        </w:rPr>
        <w:tab/>
        <w:t xml:space="preserve"> </w:t>
      </w:r>
    </w:p>
    <w:p w:rsidR="00B466B2" w:rsidRPr="00A1496C" w:rsidRDefault="007B4B7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PER CHIEDERE L’ANNULLAMENTO DEL PROVVEDIMENTO</w:t>
      </w:r>
      <w:r w:rsidR="00B466B2" w:rsidRPr="00A1496C">
        <w:rPr>
          <w:rFonts w:ascii="Book Antiqua" w:hAnsi="Book Antiqua"/>
          <w:sz w:val="24"/>
          <w:szCs w:val="24"/>
        </w:rPr>
        <w:t xml:space="preserve"> (indicare gli estremi)</w:t>
      </w:r>
    </w:p>
    <w:p w:rsidR="007B4B7F" w:rsidRPr="00A1496C" w:rsidRDefault="00102938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7B4B7F" w:rsidRPr="00A1496C" w:rsidRDefault="007B4B7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RICEVUTO IN DATA</w:t>
      </w:r>
      <w:r w:rsidR="009A1ACD" w:rsidRPr="00A1496C">
        <w:rPr>
          <w:rFonts w:ascii="Book Antiqua" w:hAnsi="Book Antiqua"/>
          <w:sz w:val="24"/>
          <w:szCs w:val="24"/>
        </w:rPr>
        <w:t xml:space="preserve"> …………..</w:t>
      </w:r>
      <w:r w:rsidRPr="00A1496C">
        <w:rPr>
          <w:rFonts w:ascii="Book Antiqua" w:hAnsi="Book Antiqua"/>
          <w:sz w:val="24"/>
          <w:szCs w:val="24"/>
        </w:rPr>
        <w:tab/>
        <w:t>, CO</w:t>
      </w:r>
      <w:r w:rsidR="00B466B2" w:rsidRPr="00A1496C">
        <w:rPr>
          <w:rFonts w:ascii="Book Antiqua" w:hAnsi="Book Antiqua"/>
          <w:sz w:val="24"/>
          <w:szCs w:val="24"/>
        </w:rPr>
        <w:t xml:space="preserve">N IL </w:t>
      </w:r>
      <w:r w:rsidRPr="00A1496C">
        <w:rPr>
          <w:rFonts w:ascii="Book Antiqua" w:hAnsi="Book Antiqua"/>
          <w:sz w:val="24"/>
          <w:szCs w:val="24"/>
        </w:rPr>
        <w:t>QUALE VIENE STABILITO CHE</w:t>
      </w:r>
      <w:r w:rsidR="00930DAA">
        <w:rPr>
          <w:rFonts w:ascii="Book Antiqua" w:hAnsi="Book Antiqua"/>
          <w:sz w:val="24"/>
          <w:szCs w:val="24"/>
        </w:rPr>
        <w:t xml:space="preserve"> ………………</w:t>
      </w:r>
    </w:p>
    <w:p w:rsidR="009A1ACD" w:rsidRPr="00A1496C" w:rsidRDefault="009A1ACD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7B4B7F" w:rsidRPr="00A1496C" w:rsidRDefault="007B4B7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(OPPURE) PER CHIEDERE L’ACCERTAMENTO DEL DIRITTO A</w:t>
      </w:r>
      <w:r w:rsidR="00930DAA">
        <w:rPr>
          <w:rFonts w:ascii="Book Antiqua" w:hAnsi="Book Antiqua"/>
          <w:sz w:val="24"/>
          <w:szCs w:val="24"/>
        </w:rPr>
        <w:t xml:space="preserve"> …………………………</w:t>
      </w:r>
    </w:p>
    <w:p w:rsidR="009A1ACD" w:rsidRPr="00A1496C" w:rsidRDefault="009A1ACD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7B4B7F" w:rsidRPr="00A1496C" w:rsidRDefault="007B4B7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(esporre in breve i fatti oggetto della causa, le motivazioni alla base della richiesta ed ogni altro elemento utile a valutare la fondatezza della pretesa):</w:t>
      </w:r>
    </w:p>
    <w:p w:rsidR="002A212F" w:rsidRPr="00A1496C" w:rsidRDefault="002A212F" w:rsidP="00930DAA">
      <w:pPr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76619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………………………………………………………………………………………………………...</w:t>
      </w:r>
      <w:r w:rsidRPr="00A1496C">
        <w:rPr>
          <w:rFonts w:ascii="Book Antiqua" w:hAnsi="Book Antiqua"/>
          <w:sz w:val="24"/>
          <w:szCs w:val="24"/>
        </w:rPr>
        <w:t>.</w:t>
      </w:r>
    </w:p>
    <w:p w:rsidR="002A212F" w:rsidRPr="00A1496C" w:rsidRDefault="002A212F" w:rsidP="00930DAA">
      <w:pPr>
        <w:jc w:val="both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lastRenderedPageBreak/>
        <w:t>ALLEGA</w:t>
      </w:r>
      <w:r w:rsidR="00041CC2" w:rsidRPr="00A1496C">
        <w:rPr>
          <w:rFonts w:ascii="Book Antiqua" w:hAnsi="Book Antiqua"/>
          <w:b/>
          <w:sz w:val="24"/>
          <w:szCs w:val="24"/>
        </w:rPr>
        <w:t>,</w:t>
      </w:r>
      <w:r w:rsidRPr="00A1496C">
        <w:rPr>
          <w:rFonts w:ascii="Book Antiqua" w:hAnsi="Book Antiqua"/>
          <w:b/>
          <w:sz w:val="24"/>
          <w:szCs w:val="24"/>
        </w:rPr>
        <w:t xml:space="preserve"> in copia</w:t>
      </w:r>
      <w:r w:rsidR="00041CC2" w:rsidRPr="00A1496C">
        <w:rPr>
          <w:rFonts w:ascii="Book Antiqua" w:hAnsi="Book Antiqua"/>
          <w:b/>
          <w:sz w:val="24"/>
          <w:szCs w:val="24"/>
        </w:rPr>
        <w:t>,</w:t>
      </w:r>
      <w:r w:rsidRPr="00A1496C">
        <w:rPr>
          <w:rFonts w:ascii="Book Antiqua" w:hAnsi="Book Antiqua"/>
          <w:b/>
          <w:sz w:val="24"/>
          <w:szCs w:val="24"/>
        </w:rPr>
        <w:t xml:space="preserve"> gli atti ed i documenti relativi alla causa (ricorso, provvedimento impugnato, ogni altro atto e/o documento ritenuto utile).</w:t>
      </w:r>
    </w:p>
    <w:p w:rsidR="003B2066" w:rsidRDefault="003B2066" w:rsidP="003B2066">
      <w:pPr>
        <w:jc w:val="both"/>
        <w:rPr>
          <w:rFonts w:ascii="Book Antiqua" w:hAnsi="Book Antiqua"/>
          <w:b/>
          <w:sz w:val="24"/>
          <w:szCs w:val="24"/>
        </w:rPr>
      </w:pPr>
    </w:p>
    <w:p w:rsidR="003B2066" w:rsidRDefault="002A212F" w:rsidP="003B2066">
      <w:pPr>
        <w:jc w:val="both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t xml:space="preserve">N.B.: i dati e documenti richiesti sono indispensabili a pena di inammissibilità della </w:t>
      </w:r>
      <w:r w:rsidR="00AE661F">
        <w:rPr>
          <w:rFonts w:ascii="Book Antiqua" w:hAnsi="Book Antiqua"/>
          <w:b/>
          <w:sz w:val="24"/>
          <w:szCs w:val="24"/>
        </w:rPr>
        <w:t>domanda</w:t>
      </w:r>
      <w:r w:rsidRPr="00A1496C">
        <w:rPr>
          <w:rFonts w:ascii="Book Antiqua" w:hAnsi="Book Antiqua"/>
          <w:b/>
          <w:sz w:val="24"/>
          <w:szCs w:val="24"/>
        </w:rPr>
        <w:t>.</w:t>
      </w:r>
    </w:p>
    <w:p w:rsidR="003B2066" w:rsidRPr="00A1496C" w:rsidRDefault="00F833ED" w:rsidP="003B2066">
      <w:pPr>
        <w:jc w:val="center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t>DICHIARA</w:t>
      </w:r>
    </w:p>
    <w:p w:rsidR="00F833ED" w:rsidRPr="00A1496C" w:rsidRDefault="00F833ED" w:rsidP="00F833ED">
      <w:pPr>
        <w:pStyle w:val="Paragrafoelenco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DI ESSERE CONSAPEVOLE CHE È FACOLTÀ DELLA GUARDIA DI FINANZA ESEGUIRE CONTROLLI CIRCA L’AUTENTICITÀ DELLE DICHIARAZIONI RESE PER L’AMMISSIONE OD IL MANTENIMENTO DEL PATROCINIO E CHE IL RISCONTRO DI EVENTUALI FALSITÀ OD OMISSIONI COMPORTA L’APPLICAZIONE DELLE SANZIONI PREVISTE DAL D.P.R. 115/02, OLTRE LA REVOCA DEL PROVVEDIMENTO DI AMMISSIONE AL PATROCINIO CON EFFICACIA RETROATTIVA ED IL RECUPERO A CARICO DEL RESPONSABILE DELLE SOMME CORRISPOSTE DALLO STATO.</w:t>
      </w:r>
    </w:p>
    <w:p w:rsidR="00F833ED" w:rsidRPr="00A1496C" w:rsidRDefault="00F833ED" w:rsidP="00F833ED">
      <w:pPr>
        <w:pStyle w:val="Paragrafoelenco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DI ESSERE A CONOSCENZA CHE AVVERSO UN EVENTUALE PROVVEDIMENTO DI NON AMMISSIONE AL PATROCINIO A SPESE DELLO STATO PRONUNCIATO DA CODESTA COMMISSIONE È CONSENTITO PROPORRE NUOVA ISTANZA AL GIUDICE COMPETENTE PER LA VERTENZA IN OGGETTO.</w:t>
      </w:r>
    </w:p>
    <w:p w:rsidR="00EC1DE3" w:rsidRPr="00A1496C" w:rsidRDefault="00F833ED" w:rsidP="00EC1DE3">
      <w:pPr>
        <w:pStyle w:val="Paragrafoelenco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 xml:space="preserve">CHE QUANTO RIPORTATO NELLA PRESENTE DOMANDA DI PATROCINIO A SPESE DELLO STATO CORRISPONDE AL </w:t>
      </w:r>
      <w:r w:rsidRPr="00A1496C">
        <w:rPr>
          <w:rFonts w:ascii="Book Antiqua" w:hAnsi="Book Antiqua"/>
          <w:sz w:val="24"/>
          <w:szCs w:val="24"/>
        </w:rPr>
        <w:lastRenderedPageBreak/>
        <w:t>VERO, ASSUMENDOSI OGNI CONSEGUENTE RESPONSABILITA’ AI SENSI DI LEGGE E DI ESSERE CONSAPEVOLE DELLA RESPONSABILITÀ PENALE IN CUI PUÒ INCORRERE NEL CASO DI FALSITÀ IN ATTI O DICHIARAZIONI MENDACI (D.P.R. 445/2000), NONCHÉ DELLE SANZIONI PER TALI IPOTESI PREVISTE DALL’ART. 125 DEL D.P.R. 115/2002.</w:t>
      </w:r>
    </w:p>
    <w:p w:rsidR="003B2066" w:rsidRDefault="003B2066" w:rsidP="00EC1DE3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</w:p>
    <w:p w:rsidR="00BE7CD2" w:rsidRPr="00A1496C" w:rsidRDefault="00F833ED" w:rsidP="00EC1DE3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(</w:t>
      </w:r>
      <w:r w:rsidRPr="00A1496C">
        <w:rPr>
          <w:rFonts w:ascii="Book Antiqua" w:hAnsi="Book Antiqua"/>
          <w:i/>
          <w:sz w:val="24"/>
          <w:szCs w:val="24"/>
        </w:rPr>
        <w:t>Chiunque al fine di ottenere o mantenere l’ammissione al patrocinio, formula l’istanza, corredata dalla dichiarazione sostitutiva di certificazione dei redditi, attestante falsamente la sussistenza o il mantenimento delle condizioni di reddito previste, è punito con la reclusione da uno a cinque anni e con la multa da euro 309,87 a euro 1549,37. La pena è aumentata se dal fatto consegue l’ottenimento o il mantenimento dell’ammissione al patrocinio; la condanna importa la revoca con efficacia retroattiva e il recupero delle somme corrisposte dallo Stato)</w:t>
      </w:r>
      <w:r w:rsidRPr="00A1496C">
        <w:rPr>
          <w:rFonts w:ascii="Book Antiqua" w:hAnsi="Book Antiqua"/>
          <w:sz w:val="24"/>
          <w:szCs w:val="24"/>
        </w:rPr>
        <w:t>.</w:t>
      </w:r>
    </w:p>
    <w:p w:rsidR="00BE7CD2" w:rsidRPr="00A1496C" w:rsidRDefault="00BE7CD2" w:rsidP="00BE7CD2">
      <w:pPr>
        <w:jc w:val="center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t>SI IMPEGNA</w:t>
      </w:r>
    </w:p>
    <w:p w:rsidR="00BE7CD2" w:rsidRPr="00A1496C" w:rsidRDefault="00BE7CD2" w:rsidP="00BE7CD2">
      <w:pPr>
        <w:pStyle w:val="Paragrafoelenco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A COMUNICARE ENTRO 30 GIORNI DALLA SCADENZA DEL TERMINE DI UN ANNO, A FAR DATA DALLA PRESENTAZIONE DELL’ISTANZA O DELLA COMUNICAZIONE PRECEDENTE E FINO A CHE IL PROCEDIMENTO NON SIA DEFINITO, LE EVENTUALI VARIAZIONI DEI LIMITI DI REDDITO, VERIFICATESI NELL’ANNO PRECEDENTE, RILEVANTI AI FINI DELL’AMMISSIONE AL PATROCINIO A SPESE DELLO STATO, NONCHE’ LE EVENTUALI VARIAZIONI RELATIVE ALLE CON</w:t>
      </w:r>
      <w:r w:rsidRPr="00A1496C">
        <w:rPr>
          <w:rFonts w:ascii="Book Antiqua" w:hAnsi="Book Antiqua"/>
          <w:sz w:val="24"/>
          <w:szCs w:val="24"/>
        </w:rPr>
        <w:lastRenderedPageBreak/>
        <w:t>DANNE PENALI SUBITE RISPETTO ALL’AUTOCERTIFICAZIONE O AL CERTIFICATO DEL CASELLARIO GIUDIZIALE PRODOTTO.</w:t>
      </w:r>
    </w:p>
    <w:p w:rsidR="003B2066" w:rsidRPr="003B2066" w:rsidRDefault="00BE7CD2" w:rsidP="003B2066">
      <w:pPr>
        <w:pStyle w:val="Paragrafoelenco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A PRODURRE, SU RICHIESTA DELLA COMMISSIONE ED A PENA DI INAMMISSIBILITÀ, I DOCUMENTI COMPROVANTI LA VERIDICITÀ DELLE AFFERMAZIONI CONTENUTE NELL’ISTANZA.</w:t>
      </w:r>
    </w:p>
    <w:p w:rsidR="003B2066" w:rsidRDefault="003B2066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</w:p>
    <w:p w:rsidR="003B2066" w:rsidRDefault="003B2066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</w:p>
    <w:p w:rsidR="003B2066" w:rsidRDefault="003B2066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</w:p>
    <w:p w:rsidR="003B2066" w:rsidRDefault="003B2066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</w:p>
    <w:p w:rsidR="00C80CA8" w:rsidRDefault="00C80CA8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t>NOMINA</w:t>
      </w:r>
    </w:p>
    <w:p w:rsidR="003B2066" w:rsidRPr="00A1496C" w:rsidRDefault="003B2066" w:rsidP="00EC1DE3">
      <w:pPr>
        <w:pStyle w:val="Paragrafoelenco"/>
        <w:ind w:left="3552" w:firstLine="696"/>
        <w:rPr>
          <w:rFonts w:ascii="Book Antiqua" w:hAnsi="Book Antiqua"/>
          <w:b/>
          <w:sz w:val="24"/>
          <w:szCs w:val="24"/>
        </w:rPr>
      </w:pPr>
    </w:p>
    <w:p w:rsidR="00C80CA8" w:rsidRPr="003B2066" w:rsidRDefault="00C80CA8" w:rsidP="00C80CA8">
      <w:pPr>
        <w:pStyle w:val="Paragrafoelenco"/>
        <w:ind w:left="0"/>
        <w:jc w:val="both"/>
        <w:rPr>
          <w:rFonts w:ascii="Book Antiqua" w:hAnsi="Book Antiqua"/>
          <w:caps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PROPRIO DIFENSORE, RISERVANDO LA FORMALIZZAZIONE DELL’INCARICO A TERMINI DI LEGGE, L’AVVOCATO ………………………………………………………, CON STUDIO IN ………………………………….., VIA …………………………………………</w:t>
      </w:r>
      <w:r w:rsidR="00963B15">
        <w:rPr>
          <w:rFonts w:ascii="Book Antiqua" w:hAnsi="Book Antiqua"/>
          <w:sz w:val="24"/>
          <w:szCs w:val="24"/>
        </w:rPr>
        <w:t xml:space="preserve">, ISCRITTO </w:t>
      </w:r>
      <w:r w:rsidR="00963B15" w:rsidRPr="00A1496C">
        <w:rPr>
          <w:rFonts w:ascii="Book Antiqua" w:hAnsi="Book Antiqua"/>
          <w:caps/>
          <w:sz w:val="24"/>
          <w:szCs w:val="24"/>
        </w:rPr>
        <w:t>nell’elenco degli avvocati per il gratuito patrocinio in relazione ai giudizi amministrativi</w:t>
      </w:r>
      <w:r w:rsidR="00573907">
        <w:rPr>
          <w:rFonts w:ascii="Book Antiqua" w:hAnsi="Book Antiqua"/>
          <w:caps/>
          <w:sz w:val="24"/>
          <w:szCs w:val="24"/>
        </w:rPr>
        <w:t xml:space="preserve"> presso il co</w:t>
      </w:r>
      <w:r w:rsidR="003B2066">
        <w:rPr>
          <w:rFonts w:ascii="Book Antiqua" w:hAnsi="Book Antiqua"/>
          <w:caps/>
          <w:sz w:val="24"/>
          <w:szCs w:val="24"/>
        </w:rPr>
        <w:t xml:space="preserve">NSIGLIO DELL’ORDINE DEGLI AVVOCATI </w:t>
      </w:r>
      <w:r w:rsidR="00573907">
        <w:rPr>
          <w:rFonts w:ascii="Book Antiqua" w:hAnsi="Book Antiqua"/>
          <w:caps/>
          <w:sz w:val="24"/>
          <w:szCs w:val="24"/>
        </w:rPr>
        <w:t>di ………………………….</w:t>
      </w:r>
      <w:r w:rsidR="00963B15" w:rsidRPr="00A1496C">
        <w:rPr>
          <w:rFonts w:ascii="Book Antiqua" w:hAnsi="Book Antiqua"/>
          <w:caps/>
          <w:sz w:val="24"/>
          <w:szCs w:val="24"/>
        </w:rPr>
        <w:t xml:space="preserve">. </w:t>
      </w:r>
    </w:p>
    <w:p w:rsidR="00D50F6D" w:rsidRDefault="00D50F6D" w:rsidP="00BB0472">
      <w:pPr>
        <w:pStyle w:val="Paragrafoelenco"/>
        <w:ind w:left="0"/>
        <w:jc w:val="both"/>
        <w:rPr>
          <w:rFonts w:ascii="Book Antiqua" w:hAnsi="Book Antiqua"/>
          <w:b/>
          <w:sz w:val="24"/>
          <w:szCs w:val="24"/>
        </w:rPr>
      </w:pPr>
    </w:p>
    <w:p w:rsidR="00BB0472" w:rsidRDefault="00BB0472" w:rsidP="00BB0472">
      <w:pPr>
        <w:pStyle w:val="Paragrafoelenco"/>
        <w:ind w:left="0"/>
        <w:jc w:val="both"/>
        <w:rPr>
          <w:rFonts w:ascii="Book Antiqua" w:hAnsi="Book Antiqua"/>
          <w:b/>
          <w:sz w:val="24"/>
          <w:szCs w:val="24"/>
        </w:rPr>
      </w:pPr>
      <w:r w:rsidRPr="00A1496C">
        <w:rPr>
          <w:rFonts w:ascii="Book Antiqua" w:hAnsi="Book Antiqua"/>
          <w:b/>
          <w:sz w:val="24"/>
          <w:szCs w:val="24"/>
        </w:rPr>
        <w:t>ALLEGA I SEGUENTI DOCUMENTI (a pena di inammissibilità della domanda):</w:t>
      </w:r>
    </w:p>
    <w:p w:rsidR="003B2066" w:rsidRPr="00A1496C" w:rsidRDefault="003B2066" w:rsidP="00BB0472">
      <w:pPr>
        <w:pStyle w:val="Paragrafoelenco"/>
        <w:ind w:left="0"/>
        <w:jc w:val="both"/>
        <w:rPr>
          <w:rFonts w:ascii="Book Antiqua" w:hAnsi="Book Antiqua"/>
          <w:b/>
          <w:sz w:val="24"/>
          <w:szCs w:val="24"/>
        </w:rPr>
      </w:pPr>
    </w:p>
    <w:p w:rsidR="00BB0472" w:rsidRPr="00A1496C" w:rsidRDefault="00BB0472" w:rsidP="00BB0472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lastRenderedPageBreak/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>COPIA DEL DOCUMENTO DI IDENTITÀ E CODICE FISCALE</w:t>
      </w:r>
      <w:r w:rsidRPr="00A1496C">
        <w:rPr>
          <w:rFonts w:ascii="Book Antiqua" w:hAnsi="Book Antiqua"/>
          <w:sz w:val="24"/>
          <w:szCs w:val="24"/>
        </w:rPr>
        <w:t xml:space="preserve"> DEL RICHIEDENTE E DEI FAMILIARI CONVIVENTI.</w:t>
      </w:r>
    </w:p>
    <w:p w:rsidR="00BB0472" w:rsidRPr="00A1496C" w:rsidRDefault="00BB0472" w:rsidP="00BB0472">
      <w:pPr>
        <w:pStyle w:val="Paragrafoelenco"/>
        <w:ind w:left="0"/>
        <w:jc w:val="both"/>
        <w:rPr>
          <w:rFonts w:ascii="Book Antiqua" w:hAnsi="Book Antiqua"/>
          <w:i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>CERTIFICATO STATO DI FAMIGLIA</w:t>
      </w:r>
      <w:r w:rsidRPr="00A1496C">
        <w:rPr>
          <w:rFonts w:ascii="Book Antiqua" w:hAnsi="Book Antiqua"/>
          <w:sz w:val="24"/>
          <w:szCs w:val="24"/>
        </w:rPr>
        <w:t xml:space="preserve"> DA CUI SI EVINCA LA COMPOSIZIONE DEL NUCLEO FAMILIARE, </w:t>
      </w:r>
      <w:r w:rsidRPr="00A1496C">
        <w:rPr>
          <w:rFonts w:ascii="Book Antiqua" w:hAnsi="Book Antiqua"/>
          <w:b/>
          <w:sz w:val="24"/>
          <w:szCs w:val="24"/>
        </w:rPr>
        <w:t>O AUTOCERTIFICAZIONE</w:t>
      </w:r>
      <w:r w:rsidRPr="00A1496C">
        <w:rPr>
          <w:rFonts w:ascii="Book Antiqua" w:hAnsi="Book Antiqua"/>
          <w:sz w:val="24"/>
          <w:szCs w:val="24"/>
        </w:rPr>
        <w:t xml:space="preserve"> CONTENENTE I DATI DEL RICHIEDENTE E DEL SUO NUCLEO FAMILIARE CONVIVENTE </w:t>
      </w:r>
      <w:r w:rsidRPr="00A1496C">
        <w:rPr>
          <w:rFonts w:ascii="Book Antiqua" w:hAnsi="Book Antiqua"/>
          <w:i/>
          <w:sz w:val="24"/>
          <w:szCs w:val="24"/>
        </w:rPr>
        <w:t xml:space="preserve">(v. modello allegato n. </w:t>
      </w:r>
      <w:r w:rsidR="002F7FFE" w:rsidRPr="00A1496C">
        <w:rPr>
          <w:rFonts w:ascii="Book Antiqua" w:hAnsi="Book Antiqua"/>
          <w:i/>
          <w:sz w:val="24"/>
          <w:szCs w:val="24"/>
        </w:rPr>
        <w:t>2 al vademecum</w:t>
      </w:r>
      <w:r w:rsidRPr="00A1496C">
        <w:rPr>
          <w:rFonts w:ascii="Book Antiqua" w:hAnsi="Book Antiqua"/>
          <w:i/>
          <w:sz w:val="24"/>
          <w:szCs w:val="24"/>
        </w:rPr>
        <w:t>).</w:t>
      </w:r>
    </w:p>
    <w:p w:rsidR="00BB0472" w:rsidRPr="00A1496C" w:rsidRDefault="00BB0472" w:rsidP="00BB0472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o</w:t>
      </w:r>
      <w:r w:rsidRPr="00A1496C">
        <w:rPr>
          <w:rFonts w:ascii="Book Antiqua" w:hAnsi="Book Antiqua"/>
          <w:sz w:val="24"/>
          <w:szCs w:val="24"/>
        </w:rPr>
        <w:tab/>
      </w:r>
      <w:r w:rsidR="00FD20FF" w:rsidRPr="00A1496C">
        <w:rPr>
          <w:rFonts w:ascii="Book Antiqua" w:hAnsi="Book Antiqua"/>
          <w:b/>
          <w:sz w:val="24"/>
          <w:szCs w:val="24"/>
        </w:rPr>
        <w:t>COPIE</w:t>
      </w:r>
      <w:r w:rsidRPr="00A1496C">
        <w:rPr>
          <w:rFonts w:ascii="Book Antiqua" w:hAnsi="Book Antiqua"/>
          <w:b/>
          <w:sz w:val="24"/>
          <w:szCs w:val="24"/>
        </w:rPr>
        <w:t xml:space="preserve"> DELL’ULTIMA DICHIARAZIONE DEI REDDITI</w:t>
      </w:r>
      <w:r w:rsidRPr="00A1496C">
        <w:rPr>
          <w:rFonts w:ascii="Book Antiqua" w:hAnsi="Book Antiqua"/>
          <w:sz w:val="24"/>
          <w:szCs w:val="24"/>
        </w:rPr>
        <w:t xml:space="preserve"> </w:t>
      </w:r>
      <w:r w:rsidRPr="00A1496C">
        <w:rPr>
          <w:rFonts w:ascii="Book Antiqua" w:hAnsi="Book Antiqua"/>
          <w:b/>
          <w:sz w:val="24"/>
          <w:szCs w:val="24"/>
        </w:rPr>
        <w:t>E DI QUELLA DELL’ANNO PRECEDENTE</w:t>
      </w:r>
      <w:r w:rsidR="00FD20FF" w:rsidRPr="00A1496C">
        <w:rPr>
          <w:rFonts w:ascii="Book Antiqua" w:hAnsi="Book Antiqua"/>
          <w:b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</w:t>
      </w:r>
      <w:r w:rsidR="00FD20FF" w:rsidRPr="00A1496C">
        <w:rPr>
          <w:rFonts w:ascii="Book Antiqua" w:hAnsi="Book Antiqua"/>
          <w:sz w:val="24"/>
          <w:szCs w:val="24"/>
        </w:rPr>
        <w:t xml:space="preserve">PRESENTATE </w:t>
      </w:r>
      <w:r w:rsidRPr="00A1496C">
        <w:rPr>
          <w:rFonts w:ascii="Book Antiqua" w:hAnsi="Book Antiqua"/>
          <w:sz w:val="24"/>
          <w:szCs w:val="24"/>
        </w:rPr>
        <w:t>D</w:t>
      </w:r>
      <w:r w:rsidR="00FD20FF" w:rsidRPr="00A1496C">
        <w:rPr>
          <w:rFonts w:ascii="Book Antiqua" w:hAnsi="Book Antiqua"/>
          <w:sz w:val="24"/>
          <w:szCs w:val="24"/>
        </w:rPr>
        <w:t xml:space="preserve">AL RICHIEDENTE E DA </w:t>
      </w:r>
      <w:r w:rsidRPr="00A1496C">
        <w:rPr>
          <w:rFonts w:ascii="Book Antiqua" w:hAnsi="Book Antiqua"/>
          <w:sz w:val="24"/>
          <w:szCs w:val="24"/>
        </w:rPr>
        <w:t>OGNI COMPONENTE IL NUCLEO FAMILIARE CONVIVENTE.</w:t>
      </w:r>
    </w:p>
    <w:p w:rsidR="00963B15" w:rsidRDefault="00BB0472" w:rsidP="00963B15">
      <w:pPr>
        <w:pStyle w:val="Paragrafoelenco"/>
        <w:ind w:left="0"/>
        <w:jc w:val="both"/>
        <w:rPr>
          <w:rFonts w:ascii="Book Antiqua" w:hAnsi="Book Antiqua"/>
          <w:i/>
          <w:sz w:val="24"/>
          <w:szCs w:val="24"/>
        </w:rPr>
      </w:pPr>
      <w:r w:rsidRPr="005C79AF">
        <w:rPr>
          <w:rFonts w:ascii="Book Antiqua" w:hAnsi="Book Antiqua"/>
          <w:i/>
          <w:sz w:val="24"/>
          <w:szCs w:val="24"/>
        </w:rPr>
        <w:t xml:space="preserve">QUALORA </w:t>
      </w:r>
      <w:r w:rsidR="0075316F" w:rsidRPr="005C79AF">
        <w:rPr>
          <w:rFonts w:ascii="Book Antiqua" w:hAnsi="Book Antiqua"/>
          <w:i/>
          <w:sz w:val="24"/>
          <w:szCs w:val="24"/>
        </w:rPr>
        <w:t xml:space="preserve">IL RICHIEDENTE </w:t>
      </w:r>
      <w:r w:rsidRPr="005C79AF">
        <w:rPr>
          <w:rFonts w:ascii="Book Antiqua" w:hAnsi="Book Antiqua"/>
          <w:i/>
          <w:sz w:val="24"/>
          <w:szCs w:val="24"/>
        </w:rPr>
        <w:t>E /O I SUOI FAMILIARI CONVIVENTI NON FOSSERO TENUTI ALLA PRESENTAZIONE DELLA DICHIARAZIONE DEI REDDITI</w:t>
      </w:r>
      <w:r w:rsidR="0075316F" w:rsidRPr="005C79AF">
        <w:rPr>
          <w:rFonts w:ascii="Book Antiqua" w:hAnsi="Book Antiqua"/>
          <w:i/>
          <w:sz w:val="24"/>
          <w:szCs w:val="24"/>
        </w:rPr>
        <w:t>,</w:t>
      </w:r>
      <w:r w:rsidRPr="005C79AF">
        <w:rPr>
          <w:rFonts w:ascii="Book Antiqua" w:hAnsi="Book Antiqua"/>
          <w:i/>
          <w:sz w:val="24"/>
          <w:szCs w:val="24"/>
        </w:rPr>
        <w:t xml:space="preserve"> PERCHÉ INCAPIENTI</w:t>
      </w:r>
      <w:r w:rsidR="0075316F" w:rsidRPr="005C79AF">
        <w:rPr>
          <w:rFonts w:ascii="Book Antiqua" w:hAnsi="Book Antiqua"/>
          <w:i/>
          <w:sz w:val="24"/>
          <w:szCs w:val="24"/>
        </w:rPr>
        <w:t>,</w:t>
      </w:r>
      <w:r w:rsidRPr="005C79AF">
        <w:rPr>
          <w:rFonts w:ascii="Book Antiqua" w:hAnsi="Book Antiqua"/>
          <w:i/>
          <w:sz w:val="24"/>
          <w:szCs w:val="24"/>
        </w:rPr>
        <w:t xml:space="preserve"> DOVRÀ ESSERE PRESENTATA UNA </w:t>
      </w:r>
      <w:r w:rsidRPr="005C79AF">
        <w:rPr>
          <w:rFonts w:ascii="Book Antiqua" w:hAnsi="Book Antiqua"/>
          <w:b/>
          <w:i/>
          <w:sz w:val="24"/>
          <w:szCs w:val="24"/>
        </w:rPr>
        <w:t xml:space="preserve">AUTOCERTIFICAZIONE </w:t>
      </w:r>
      <w:r w:rsidRPr="005C79AF">
        <w:rPr>
          <w:rFonts w:ascii="Book Antiqua" w:hAnsi="Book Antiqua"/>
          <w:i/>
          <w:sz w:val="24"/>
          <w:szCs w:val="24"/>
        </w:rPr>
        <w:t>ATTESTANTE LA SUDDETTA CONDIZIONE, NELLA QUALE DOVRÀ COMUNQUE ESSERE INDICATA L’ESISTENZA E L’EVENTUALE IMPORTO DEI REDDITI ESENTI IRPEF O DI REDDITI SOGGETTI A RITENUTA ALLA FONTE A TITOLO DI IMPOSTA, OVVERO AD IMPOSTA SOSTITUTIVA (ART. 76, C.3, D.P.R. 115/2002).</w:t>
      </w:r>
    </w:p>
    <w:p w:rsidR="00BB0472" w:rsidRPr="00963B15" w:rsidRDefault="00BB0472" w:rsidP="00963B15">
      <w:pPr>
        <w:pStyle w:val="Paragrafoelenco"/>
        <w:ind w:left="0"/>
        <w:jc w:val="both"/>
        <w:rPr>
          <w:rFonts w:ascii="Book Antiqua" w:hAnsi="Book Antiqua"/>
          <w:i/>
          <w:sz w:val="24"/>
          <w:szCs w:val="24"/>
        </w:rPr>
      </w:pPr>
      <w:r w:rsidRPr="00022612">
        <w:rPr>
          <w:rFonts w:ascii="Book Antiqua" w:hAnsi="Book Antiqua"/>
          <w:b/>
          <w:color w:val="FF0000"/>
          <w:sz w:val="24"/>
          <w:szCs w:val="24"/>
        </w:rPr>
        <w:t>N.B.: 1) NON È SUFFICIENTE LA PRESENTAZIONE DELL’ISEE SE NON ACCOMPAGNATA DALL’AUTOCERTIFICAZIONE DI CUI SOPRA; 2) L’AUTOCERTIFICAZIONE DEVE ESSERE PRECISA E PUNTUALE CIRCA GLI IMPORTI DI REDDITO PRODOTTI</w:t>
      </w:r>
      <w:r w:rsidRPr="00022612">
        <w:rPr>
          <w:rFonts w:ascii="Book Antiqua" w:hAnsi="Book Antiqua"/>
          <w:b/>
          <w:i/>
          <w:color w:val="FF0000"/>
          <w:sz w:val="24"/>
          <w:szCs w:val="24"/>
        </w:rPr>
        <w:t xml:space="preserve"> </w:t>
      </w:r>
      <w:r w:rsidRPr="00533B28">
        <w:rPr>
          <w:rFonts w:ascii="Book Antiqua" w:hAnsi="Book Antiqua"/>
          <w:i/>
          <w:sz w:val="24"/>
          <w:szCs w:val="24"/>
        </w:rPr>
        <w:t>(</w:t>
      </w:r>
      <w:r w:rsidR="00623DE1" w:rsidRPr="00533B28">
        <w:rPr>
          <w:rFonts w:ascii="Book Antiqua" w:hAnsi="Book Antiqua"/>
          <w:i/>
          <w:sz w:val="24"/>
          <w:szCs w:val="24"/>
        </w:rPr>
        <w:t>v. modello allegato n. 2</w:t>
      </w:r>
      <w:r w:rsidR="002F7FFE" w:rsidRPr="00533B28">
        <w:rPr>
          <w:rFonts w:ascii="Book Antiqua" w:hAnsi="Book Antiqua"/>
          <w:i/>
          <w:sz w:val="24"/>
          <w:szCs w:val="24"/>
        </w:rPr>
        <w:t xml:space="preserve"> al vademecum</w:t>
      </w:r>
      <w:r w:rsidRPr="00533B28">
        <w:rPr>
          <w:rFonts w:ascii="Book Antiqua" w:hAnsi="Book Antiqua"/>
          <w:i/>
          <w:sz w:val="24"/>
          <w:szCs w:val="24"/>
        </w:rPr>
        <w:t>).</w:t>
      </w:r>
    </w:p>
    <w:p w:rsidR="00BB0472" w:rsidRPr="00A1496C" w:rsidRDefault="00BB0472" w:rsidP="004A09EC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lastRenderedPageBreak/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>PER I CITTADINI NON ITALIANI, (COMUNITARI E/O EXTRACOMUNITARI)</w:t>
      </w:r>
      <w:r w:rsidRPr="00A1496C">
        <w:rPr>
          <w:rFonts w:ascii="Book Antiqua" w:hAnsi="Book Antiqua"/>
          <w:sz w:val="24"/>
          <w:szCs w:val="24"/>
        </w:rPr>
        <w:t>, CERTIFICAZIONE DELL’AUTORITÀ CONSOLARE DEL PAESE D’ORIGINE ATTESTANTE I REDDITI (DA LAVORO DIPENDENTE E/O AUTONOMO, FINANZIARI E/O IMMOBILIARI) PRODOTTI ALL’ESTERO. (ART. 79, C.2, D.P.R. 115/2002).</w:t>
      </w:r>
    </w:p>
    <w:p w:rsidR="007F2085" w:rsidRDefault="00BB0472" w:rsidP="004A09EC">
      <w:pPr>
        <w:pStyle w:val="Paragrafoelenco"/>
        <w:ind w:left="0"/>
        <w:jc w:val="both"/>
        <w:rPr>
          <w:rFonts w:ascii="Book Antiqua" w:hAnsi="Book Antiqua"/>
          <w:i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 xml:space="preserve">CERTIFICATO DEL CASELLARIO GIUDIZIALE </w:t>
      </w:r>
      <w:r w:rsidRPr="00A1496C">
        <w:rPr>
          <w:rFonts w:ascii="Book Antiqua" w:hAnsi="Book Antiqua"/>
          <w:sz w:val="24"/>
          <w:szCs w:val="24"/>
        </w:rPr>
        <w:t>INERENTE L’ESISTENZA O MENO DI CONDANNE PENALI CON SENTENZA DEFINITIVA; DOVRÀ ESSERE FATTA ESPRESSA MENZIONE DEI REATI DI CUI AGLI ARTT. 76</w:t>
      </w:r>
      <w:r w:rsidR="004A09EC" w:rsidRPr="00A1496C">
        <w:rPr>
          <w:rFonts w:ascii="Book Antiqua" w:hAnsi="Book Antiqua"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CO. 4 BIS</w:t>
      </w:r>
      <w:r w:rsidR="004A09EC" w:rsidRPr="00A1496C">
        <w:rPr>
          <w:rFonts w:ascii="Book Antiqua" w:hAnsi="Book Antiqua"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E 91</w:t>
      </w:r>
      <w:r w:rsidR="004A09EC" w:rsidRPr="00A1496C">
        <w:rPr>
          <w:rFonts w:ascii="Book Antiqua" w:hAnsi="Book Antiqua"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CO. 1</w:t>
      </w:r>
      <w:r w:rsidR="004A09EC" w:rsidRPr="00A1496C">
        <w:rPr>
          <w:rFonts w:ascii="Book Antiqua" w:hAnsi="Book Antiqua"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LETT A), D.P.R. 115/2002</w:t>
      </w:r>
      <w:r w:rsidR="007F2085">
        <w:rPr>
          <w:rFonts w:ascii="Book Antiqua" w:hAnsi="Book Antiqua"/>
          <w:sz w:val="24"/>
          <w:szCs w:val="24"/>
        </w:rPr>
        <w:t>.</w:t>
      </w:r>
      <w:r w:rsidR="004A09EC" w:rsidRPr="00A1496C">
        <w:rPr>
          <w:rFonts w:ascii="Book Antiqua" w:hAnsi="Book Antiqua"/>
          <w:sz w:val="24"/>
          <w:szCs w:val="24"/>
        </w:rPr>
        <w:t xml:space="preserve"> </w:t>
      </w:r>
    </w:p>
    <w:p w:rsidR="00BB0472" w:rsidRPr="00A1496C" w:rsidRDefault="00BB0472" w:rsidP="004A09EC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 xml:space="preserve">COPIA DEL PROVVEDIMENTO IMPUGNATO </w:t>
      </w:r>
      <w:r w:rsidR="004A09EC" w:rsidRPr="00A1496C">
        <w:rPr>
          <w:rFonts w:ascii="Book Antiqua" w:hAnsi="Book Antiqua"/>
          <w:b/>
          <w:sz w:val="24"/>
          <w:szCs w:val="24"/>
        </w:rPr>
        <w:t xml:space="preserve">E COPIA DEL RICORSO O </w:t>
      </w:r>
      <w:r w:rsidR="003329E6" w:rsidRPr="00A1496C">
        <w:rPr>
          <w:rFonts w:ascii="Book Antiqua" w:hAnsi="Book Antiqua"/>
          <w:b/>
          <w:sz w:val="24"/>
          <w:szCs w:val="24"/>
        </w:rPr>
        <w:t xml:space="preserve">UNA SUA </w:t>
      </w:r>
      <w:r w:rsidR="004A09EC" w:rsidRPr="00A1496C">
        <w:rPr>
          <w:rFonts w:ascii="Book Antiqua" w:hAnsi="Book Antiqua"/>
          <w:b/>
          <w:sz w:val="24"/>
          <w:szCs w:val="24"/>
        </w:rPr>
        <w:t>“SINTESI</w:t>
      </w:r>
      <w:r w:rsidRPr="00A1496C">
        <w:rPr>
          <w:rFonts w:ascii="Book Antiqua" w:hAnsi="Book Antiqua"/>
          <w:sz w:val="24"/>
          <w:szCs w:val="24"/>
        </w:rPr>
        <w:t>”</w:t>
      </w:r>
      <w:r w:rsidR="004A09EC" w:rsidRPr="00A1496C">
        <w:rPr>
          <w:rFonts w:ascii="Book Antiqua" w:hAnsi="Book Antiqua"/>
          <w:sz w:val="24"/>
          <w:szCs w:val="24"/>
        </w:rPr>
        <w:t>,</w:t>
      </w:r>
      <w:r w:rsidRPr="00A1496C">
        <w:rPr>
          <w:rFonts w:ascii="Book Antiqua" w:hAnsi="Book Antiqua"/>
          <w:sz w:val="24"/>
          <w:szCs w:val="24"/>
        </w:rPr>
        <w:t xml:space="preserve"> DA CUI SI EVINCANO I MOTIVI DI RICORSO CHE SI INTENDONO DEDURRE.</w:t>
      </w:r>
    </w:p>
    <w:p w:rsidR="00F72B14" w:rsidRPr="00A1496C" w:rsidRDefault="00F72B14" w:rsidP="004A09EC">
      <w:pPr>
        <w:pStyle w:val="Paragrafoelenco"/>
        <w:ind w:left="0"/>
        <w:jc w:val="both"/>
        <w:rPr>
          <w:rFonts w:ascii="Book Antiqua" w:hAnsi="Book Antiqua"/>
          <w:caps/>
          <w:sz w:val="24"/>
          <w:szCs w:val="24"/>
        </w:rPr>
      </w:pPr>
      <w:r w:rsidRPr="00A1496C">
        <w:rPr>
          <w:rFonts w:ascii="Book Antiqua" w:hAnsi="Book Antiqua"/>
          <w:sz w:val="24"/>
          <w:szCs w:val="24"/>
        </w:rPr>
        <w:t>o</w:t>
      </w:r>
      <w:r w:rsidRPr="00A1496C">
        <w:rPr>
          <w:rFonts w:ascii="Book Antiqua" w:hAnsi="Book Antiqua"/>
          <w:sz w:val="24"/>
          <w:szCs w:val="24"/>
        </w:rPr>
        <w:tab/>
      </w:r>
      <w:r w:rsidRPr="00A1496C">
        <w:rPr>
          <w:rFonts w:ascii="Book Antiqua" w:hAnsi="Book Antiqua"/>
          <w:b/>
          <w:sz w:val="24"/>
          <w:szCs w:val="24"/>
        </w:rPr>
        <w:t xml:space="preserve">CERTIFICATO </w:t>
      </w:r>
      <w:r w:rsidR="00C121DE" w:rsidRPr="00A1496C">
        <w:rPr>
          <w:rFonts w:ascii="Book Antiqua" w:hAnsi="Book Antiqua"/>
          <w:caps/>
          <w:sz w:val="24"/>
          <w:szCs w:val="24"/>
        </w:rPr>
        <w:t xml:space="preserve">rilasciato dal competente Consiglio dell’Ordine degli Avvocati, attestante l’iscrizione del difensore designato nell’elenco degli avvocati per il gratuito patrocinio in relazione ai giudizi amministrativi. </w:t>
      </w:r>
    </w:p>
    <w:p w:rsidR="003B2066" w:rsidRDefault="003B2066" w:rsidP="004A09EC">
      <w:pPr>
        <w:pStyle w:val="Paragrafoelenco"/>
        <w:ind w:left="0"/>
        <w:jc w:val="both"/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:rsidR="00BB0472" w:rsidRPr="00AE661F" w:rsidRDefault="00BB0472" w:rsidP="004A09EC">
      <w:pPr>
        <w:pStyle w:val="Paragrafoelenco"/>
        <w:ind w:left="0"/>
        <w:jc w:val="both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AE661F">
        <w:rPr>
          <w:rFonts w:ascii="Book Antiqua" w:hAnsi="Book Antiqua"/>
          <w:b/>
          <w:color w:val="FF0000"/>
          <w:sz w:val="24"/>
          <w:szCs w:val="24"/>
          <w:u w:val="single"/>
        </w:rPr>
        <w:t>N.B.</w:t>
      </w:r>
      <w:r w:rsidR="00AE661F">
        <w:rPr>
          <w:rFonts w:ascii="Book Antiqua" w:hAnsi="Book Antiqua"/>
          <w:b/>
          <w:color w:val="FF0000"/>
          <w:sz w:val="24"/>
          <w:szCs w:val="24"/>
          <w:u w:val="single"/>
        </w:rPr>
        <w:t>:</w:t>
      </w:r>
      <w:r w:rsidRPr="00AE661F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BARRARE LE CASELLE RELATIVE AI DOCUMENTI CHE SI DEPOSITANO  </w:t>
      </w:r>
    </w:p>
    <w:p w:rsidR="007F2085" w:rsidRDefault="007F2085" w:rsidP="00C80CA8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</w:p>
    <w:p w:rsidR="00C80CA8" w:rsidRDefault="00F31D1D" w:rsidP="00C80CA8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Luogo, data</w:t>
      </w:r>
      <w:r w:rsidR="007F2085">
        <w:rPr>
          <w:rFonts w:ascii="Book Antiqua" w:hAnsi="Book Antiqua"/>
          <w:sz w:val="24"/>
          <w:szCs w:val="24"/>
        </w:rPr>
        <w:t xml:space="preserve"> ………………..</w:t>
      </w:r>
    </w:p>
    <w:p w:rsidR="00F31D1D" w:rsidRDefault="00F31D1D" w:rsidP="00C80CA8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Firma del richiedente</w:t>
      </w:r>
    </w:p>
    <w:p w:rsidR="00A5443D" w:rsidRDefault="00A5443D" w:rsidP="00BE7C2A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</w:p>
    <w:p w:rsidR="003B2066" w:rsidRDefault="003B2066" w:rsidP="00BE7C2A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………………………………………………….</w:t>
      </w:r>
    </w:p>
    <w:p w:rsidR="00A5443D" w:rsidRDefault="00A5443D" w:rsidP="00BE7C2A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</w:p>
    <w:p w:rsidR="00D50F6D" w:rsidRDefault="00F31D1D" w:rsidP="00861E65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Firma del difensore, per autentica</w:t>
      </w:r>
    </w:p>
    <w:p w:rsidR="003B2066" w:rsidRDefault="003B2066" w:rsidP="003B2066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</w:p>
    <w:p w:rsidR="003B2066" w:rsidRDefault="003B2066" w:rsidP="003B2066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………………………………………………….</w:t>
      </w:r>
    </w:p>
    <w:p w:rsidR="003B2066" w:rsidRDefault="003B2066" w:rsidP="003B2066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</w:p>
    <w:p w:rsidR="003B2066" w:rsidRDefault="003B2066" w:rsidP="003B2066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</w:p>
    <w:p w:rsidR="003B2066" w:rsidRDefault="003B2066" w:rsidP="003B2066">
      <w:pPr>
        <w:pStyle w:val="Paragrafoelenc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 </w:t>
      </w:r>
      <w:r w:rsidRPr="003B2066">
        <w:rPr>
          <w:rFonts w:ascii="Book Antiqua" w:hAnsi="Book Antiqua"/>
          <w:sz w:val="24"/>
          <w:szCs w:val="24"/>
        </w:rPr>
        <w:t>riferimento al Regolamento Generale sulla Protezioni dei Dati (UE 2016/697), il sottoscritto presta il proprio consenso al Tribunale Amministrativo Regionale per l’Abruzzo – sezione staccata di Pescara onde questi provveda, nello svolgimento delle sue funzioni istituzionali, al trattamento dei dati personali (come sopra forniti) e alle eventuali</w:t>
      </w:r>
      <w:r>
        <w:rPr>
          <w:rFonts w:ascii="Book Antiqua" w:hAnsi="Book Antiqua"/>
          <w:sz w:val="24"/>
          <w:szCs w:val="24"/>
        </w:rPr>
        <w:t xml:space="preserve"> comunicazioni. </w:t>
      </w:r>
    </w:p>
    <w:p w:rsidR="003B2066" w:rsidRDefault="003B2066" w:rsidP="003B2066">
      <w:pPr>
        <w:pStyle w:val="Paragrafoelenco"/>
        <w:ind w:left="0"/>
        <w:rPr>
          <w:rFonts w:ascii="Book Antiqua" w:hAnsi="Book Antiqua"/>
          <w:sz w:val="24"/>
          <w:szCs w:val="24"/>
        </w:rPr>
      </w:pPr>
    </w:p>
    <w:p w:rsidR="003B2066" w:rsidRPr="003B2066" w:rsidRDefault="003B2066" w:rsidP="003B2066">
      <w:pPr>
        <w:pStyle w:val="Paragrafoelenco"/>
        <w:ind w:left="0"/>
        <w:rPr>
          <w:rFonts w:ascii="Book Antiqua" w:hAnsi="Book Antiqua"/>
          <w:sz w:val="24"/>
          <w:szCs w:val="24"/>
        </w:rPr>
      </w:pPr>
      <w:r w:rsidRPr="003B2066">
        <w:rPr>
          <w:rFonts w:ascii="Book Antiqua" w:hAnsi="Book Antiqua"/>
          <w:sz w:val="24"/>
          <w:szCs w:val="24"/>
        </w:rPr>
        <w:t>Luogo, data ………………..</w:t>
      </w:r>
    </w:p>
    <w:p w:rsidR="003B2066" w:rsidRDefault="003B2066" w:rsidP="003B2066">
      <w:pPr>
        <w:pStyle w:val="Paragrafoelenco"/>
        <w:rPr>
          <w:rFonts w:ascii="Book Antiqua" w:hAnsi="Book Antiqua"/>
          <w:sz w:val="24"/>
          <w:szCs w:val="24"/>
        </w:rPr>
      </w:pPr>
      <w:r w:rsidRPr="003B2066">
        <w:rPr>
          <w:rFonts w:ascii="Book Antiqua" w:hAnsi="Book Antiqua"/>
          <w:sz w:val="24"/>
          <w:szCs w:val="24"/>
        </w:rPr>
        <w:t xml:space="preserve">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                   </w:t>
      </w:r>
      <w:r w:rsidRPr="003B2066">
        <w:rPr>
          <w:rFonts w:ascii="Book Antiqua" w:hAnsi="Book Antiqua"/>
          <w:sz w:val="24"/>
          <w:szCs w:val="24"/>
        </w:rPr>
        <w:t xml:space="preserve">                Firma del richiedente</w:t>
      </w:r>
    </w:p>
    <w:p w:rsidR="003B2066" w:rsidRPr="003B2066" w:rsidRDefault="003B2066" w:rsidP="003B2066">
      <w:pPr>
        <w:pStyle w:val="Paragrafoelenco"/>
        <w:rPr>
          <w:rFonts w:ascii="Book Antiqua" w:hAnsi="Book Antiqua"/>
          <w:sz w:val="24"/>
          <w:szCs w:val="24"/>
        </w:rPr>
      </w:pPr>
    </w:p>
    <w:p w:rsidR="003B2066" w:rsidRPr="00A1496C" w:rsidRDefault="003B2066" w:rsidP="003B2066">
      <w:pPr>
        <w:pStyle w:val="Paragrafoelenco"/>
        <w:ind w:left="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………………………………….…………</w:t>
      </w:r>
    </w:p>
    <w:sectPr w:rsidR="003B2066" w:rsidRPr="00A1496C" w:rsidSect="00D50F6D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13" w:rsidRDefault="001B3813" w:rsidP="00F04FB0">
      <w:pPr>
        <w:spacing w:after="0" w:line="240" w:lineRule="auto"/>
      </w:pPr>
      <w:r>
        <w:separator/>
      </w:r>
    </w:p>
  </w:endnote>
  <w:endnote w:type="continuationSeparator" w:id="0">
    <w:p w:rsidR="001B3813" w:rsidRDefault="001B3813" w:rsidP="00F0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13" w:rsidRDefault="001B3813" w:rsidP="00F04FB0">
      <w:pPr>
        <w:spacing w:after="0" w:line="240" w:lineRule="auto"/>
      </w:pPr>
      <w:r>
        <w:separator/>
      </w:r>
    </w:p>
  </w:footnote>
  <w:footnote w:type="continuationSeparator" w:id="0">
    <w:p w:rsidR="001B3813" w:rsidRDefault="001B3813" w:rsidP="00F0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B0" w:rsidRPr="00F04FB0" w:rsidRDefault="00F04FB0" w:rsidP="00F04FB0">
    <w:pPr>
      <w:pStyle w:val="Intestazione"/>
      <w:jc w:val="right"/>
      <w:rPr>
        <w:rFonts w:ascii="Book Antiqua" w:hAnsi="Book Antiqua"/>
        <w:b/>
        <w:color w:val="FF0000"/>
        <w:sz w:val="24"/>
        <w:szCs w:val="24"/>
      </w:rPr>
    </w:pPr>
    <w:r w:rsidRPr="00F04FB0">
      <w:rPr>
        <w:rFonts w:ascii="Book Antiqua" w:hAnsi="Book Antiqua"/>
        <w:b/>
        <w:color w:val="FF0000"/>
        <w:sz w:val="24"/>
        <w:szCs w:val="24"/>
      </w:rPr>
      <w:t>ALL. 1</w:t>
    </w:r>
  </w:p>
  <w:p w:rsidR="00F04FB0" w:rsidRDefault="00F04FB0" w:rsidP="00F04FB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F2D"/>
    <w:multiLevelType w:val="hybridMultilevel"/>
    <w:tmpl w:val="72848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E8"/>
    <w:rsid w:val="0002145B"/>
    <w:rsid w:val="00022612"/>
    <w:rsid w:val="0004136D"/>
    <w:rsid w:val="00041CC2"/>
    <w:rsid w:val="00096B72"/>
    <w:rsid w:val="000A6E7D"/>
    <w:rsid w:val="000B2A97"/>
    <w:rsid w:val="000C0AB9"/>
    <w:rsid w:val="00100E27"/>
    <w:rsid w:val="00102938"/>
    <w:rsid w:val="001B3813"/>
    <w:rsid w:val="001F17E8"/>
    <w:rsid w:val="002A212F"/>
    <w:rsid w:val="002E3020"/>
    <w:rsid w:val="002F7FFE"/>
    <w:rsid w:val="003329E6"/>
    <w:rsid w:val="00380173"/>
    <w:rsid w:val="003B2066"/>
    <w:rsid w:val="00463A1D"/>
    <w:rsid w:val="00496FC9"/>
    <w:rsid w:val="004A09EC"/>
    <w:rsid w:val="00533B28"/>
    <w:rsid w:val="00573907"/>
    <w:rsid w:val="005866AA"/>
    <w:rsid w:val="005C79AF"/>
    <w:rsid w:val="00623DE1"/>
    <w:rsid w:val="00683745"/>
    <w:rsid w:val="00715EF0"/>
    <w:rsid w:val="00726759"/>
    <w:rsid w:val="0075316F"/>
    <w:rsid w:val="00766198"/>
    <w:rsid w:val="007B4B7F"/>
    <w:rsid w:val="007D2C60"/>
    <w:rsid w:val="007D2DA8"/>
    <w:rsid w:val="007F2085"/>
    <w:rsid w:val="00812F8F"/>
    <w:rsid w:val="00831EE2"/>
    <w:rsid w:val="008504B1"/>
    <w:rsid w:val="00861E65"/>
    <w:rsid w:val="00930DAA"/>
    <w:rsid w:val="00963B15"/>
    <w:rsid w:val="009A1ACD"/>
    <w:rsid w:val="009E3EAD"/>
    <w:rsid w:val="00A1237F"/>
    <w:rsid w:val="00A1496C"/>
    <w:rsid w:val="00A34F30"/>
    <w:rsid w:val="00A5443D"/>
    <w:rsid w:val="00AE661F"/>
    <w:rsid w:val="00B466B2"/>
    <w:rsid w:val="00B56698"/>
    <w:rsid w:val="00BB0472"/>
    <w:rsid w:val="00BB639B"/>
    <w:rsid w:val="00BE7C2A"/>
    <w:rsid w:val="00BE7CD2"/>
    <w:rsid w:val="00C045CE"/>
    <w:rsid w:val="00C121DE"/>
    <w:rsid w:val="00C41898"/>
    <w:rsid w:val="00C57358"/>
    <w:rsid w:val="00C80CA8"/>
    <w:rsid w:val="00D50F6D"/>
    <w:rsid w:val="00EC1DE3"/>
    <w:rsid w:val="00F04FB0"/>
    <w:rsid w:val="00F31D1D"/>
    <w:rsid w:val="00F416B5"/>
    <w:rsid w:val="00F72B14"/>
    <w:rsid w:val="00F833ED"/>
    <w:rsid w:val="00F84997"/>
    <w:rsid w:val="00F964E3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41D8D-9693-47AC-8FB5-825CA74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3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4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FB0"/>
  </w:style>
  <w:style w:type="paragraph" w:styleId="Pidipagina">
    <w:name w:val="footer"/>
    <w:basedOn w:val="Normale"/>
    <w:link w:val="PidipaginaCarattere"/>
    <w:uiPriority w:val="99"/>
    <w:unhideWhenUsed/>
    <w:rsid w:val="00F04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CERASOLI Francesca</dc:creator>
  <cp:keywords/>
  <dc:description/>
  <cp:lastModifiedBy>ALTAMURA Andrea</cp:lastModifiedBy>
  <cp:revision>2</cp:revision>
  <dcterms:created xsi:type="dcterms:W3CDTF">2023-07-06T08:17:00Z</dcterms:created>
  <dcterms:modified xsi:type="dcterms:W3CDTF">2023-07-06T08:17:00Z</dcterms:modified>
</cp:coreProperties>
</file>